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1461">
        <w:rPr>
          <w:rFonts w:ascii="Calibri" w:eastAsia="Times New Roman" w:hAnsi="Calibri" w:cs="Calibri"/>
          <w:b/>
          <w:bCs/>
          <w:color w:val="000000"/>
          <w:kern w:val="0"/>
          <w:rtl/>
          <w14:ligatures w14:val="none"/>
        </w:rPr>
        <w:t>מרכז גפנים באופקים דרושה מנהלת משרד/קליניקה</w:t>
      </w:r>
    </w:p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0"/>
          <w:szCs w:val="20"/>
          <w:rtl/>
          <w14:ligatures w14:val="none"/>
        </w:rPr>
        <w:t>(תיאור המשרה כתוב בלשון נקבה אך פונה לשני המינים)</w:t>
      </w:r>
    </w:p>
    <w:p w:rsidR="00281461" w:rsidRPr="00F24C8A" w:rsidRDefault="00281461" w:rsidP="00281461">
      <w:pPr>
        <w:rPr>
          <w:rFonts w:ascii="Times New Roman" w:eastAsia="Times New Roman" w:hAnsi="Times New Roman" w:cs="Times New Roman"/>
          <w:color w:val="000000"/>
          <w:kern w:val="0"/>
          <w:rtl/>
          <w:lang w:val="en-US"/>
          <w14:ligatures w14:val="none"/>
        </w:rPr>
      </w:pPr>
      <w:bookmarkStart w:id="0" w:name="_GoBack"/>
      <w:bookmarkEnd w:id="0"/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  <w:t>על המקום:</w:t>
      </w:r>
    </w:p>
    <w:p w:rsidR="00281461" w:rsidRDefault="00281461" w:rsidP="00281461">
      <w:pPr>
        <w:bidi/>
        <w:spacing w:after="160"/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</w:pP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מרכז גפנים באופקים  הנו בניהול ובתפעול משותף של החברה הפסיכואנליטית בישראל 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והאירגון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 ההומניטרי 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ישראייד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. המרכז נוסד ביוזמתה של ד"ר שרון שטרית  ונועד  להעניק סיוע נפשי ל</w:t>
      </w:r>
      <w:r>
        <w:rPr>
          <w:rFonts w:ascii="Calibri" w:eastAsia="Times New Roman" w:hAnsi="Calibri" w:cs="Calibri" w:hint="cs"/>
          <w:color w:val="000000"/>
          <w:kern w:val="0"/>
          <w:sz w:val="22"/>
          <w:szCs w:val="22"/>
          <w:rtl/>
          <w14:ligatures w14:val="none"/>
        </w:rPr>
        <w:t>לא עלות ל</w:t>
      </w: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תושבות ותושבי שכונת מישור הגפן ואופקים בכלל בעקבות אירועי השבעה באוקטובר. המרכז פועל בשעות שונות לאורך השבוע בהתאם להגעת צוות הפסיכולוגיות. הטיפולים ניתנים</w:t>
      </w:r>
      <w:r>
        <w:rPr>
          <w:rFonts w:ascii="Calibri" w:eastAsia="Times New Roman" w:hAnsi="Calibri" w:cs="Calibri" w:hint="cs"/>
          <w:color w:val="000000"/>
          <w:kern w:val="0"/>
          <w:sz w:val="22"/>
          <w:szCs w:val="22"/>
          <w:rtl/>
          <w14:ligatures w14:val="none"/>
        </w:rPr>
        <w:t xml:space="preserve"> </w:t>
      </w: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במימון מלא של קרנות פרטיות. </w:t>
      </w:r>
    </w:p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rtl/>
          <w14:ligatures w14:val="none"/>
        </w:rPr>
        <w:t>אנו זקוקות לאשת צוות נוספת אשר תהיה ממונה על ניהול המשרד ותדאג לאייש אותו בשעות הבוקר ולעיתים בשעות אחה"צ/ערב. עליה להיות רגישה ודיסקרטית. </w:t>
      </w:r>
    </w:p>
    <w:p w:rsidR="00281461" w:rsidRDefault="00281461" w:rsidP="00281461">
      <w:pPr>
        <w:bidi/>
        <w:spacing w:after="16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</w:pPr>
    </w:p>
    <w:p w:rsidR="00281461" w:rsidRDefault="00281461" w:rsidP="00281461">
      <w:pPr>
        <w:bidi/>
        <w:spacing w:after="16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</w:pP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  <w:t>תיאור התפקיד: 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ניהול יומן – לוח הזמנים של הקליניקה.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איוש המשרד - מענה לטלפונים, קבלת פניות ותיאום בין הצוות. 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דאגה לחוסרים בציוד ולמצרכים שדרושים באופן שוטף. 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שמירה על הסדר 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והאירגון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 במשרד.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לוודא 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שהכל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 נקי ועובד כראוי ולצוות המטפלות נוח לעבוד.</w:t>
      </w:r>
    </w:p>
    <w:p w:rsidR="00281461" w:rsidRPr="00281461" w:rsidRDefault="00281461" w:rsidP="00281461">
      <w:pPr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  <w:t>דרישות התפקיד: 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רצון לקחת חלק בפרויקט מרגש וחיוני בעת הזו ובכלל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אכפתיות ודיסקרטיות מוחלטת, הגדלת ראש ויצירתיות. 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יכולות אדמיניסטרטיביות – שליטה בתוכנת אופיס (וורד, אקסל, דרייב) יחס אדיב ומכבד לפונות, יכולות 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אירגון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 xml:space="preserve"> וסדר ומעקב (</w:t>
      </w:r>
      <w:proofErr w:type="spellStart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פלואו</w:t>
      </w:r>
      <w:proofErr w:type="spellEnd"/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rtl/>
          <w14:ligatures w14:val="none"/>
        </w:rPr>
        <w:t>-אפ) אחרי ריבוי משימות. צורך בלימוד והכרת תוכנת המשרד לשם ניהול היומן.</w:t>
      </w:r>
    </w:p>
    <w:p w:rsidR="00281461" w:rsidRPr="00281461" w:rsidRDefault="00281461" w:rsidP="00281461">
      <w:pPr>
        <w:bidi/>
        <w:spacing w:after="160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r w:rsidRPr="0028146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rtl/>
          <w14:ligatures w14:val="none"/>
        </w:rPr>
        <w:t>פניות למשרה מלאה או חלקית עם אופציה למלאה בהמשך, ההתחלה מיידית! תחילת יולי! </w:t>
      </w:r>
    </w:p>
    <w:p w:rsidR="00281461" w:rsidRPr="00281461" w:rsidRDefault="00281461" w:rsidP="00281461">
      <w:pPr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146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rtl/>
          <w14:ligatures w14:val="none"/>
        </w:rPr>
        <w:t xml:space="preserve">על המעוניינות יש לשלוח קורות חיים למיטל במייל:  </w:t>
      </w:r>
      <w:hyperlink r:id="rId4" w:history="1">
        <w:r w:rsidRPr="00281461">
          <w:rPr>
            <w:rFonts w:ascii="Calibri" w:eastAsia="Times New Roman" w:hAnsi="Calibri" w:cs="Calibri"/>
            <w:b/>
            <w:bCs/>
            <w:color w:val="0563C1"/>
            <w:kern w:val="0"/>
            <w:sz w:val="22"/>
            <w:szCs w:val="22"/>
            <w:u w:val="single"/>
            <w14:ligatures w14:val="none"/>
          </w:rPr>
          <w:t>maytmiz@gmail.com</w:t>
        </w:r>
      </w:hyperlink>
      <w:r w:rsidRPr="0028146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rtl/>
          <w14:ligatures w14:val="none"/>
        </w:rPr>
        <w:t xml:space="preserve"> עד ה-30.6.24 </w:t>
      </w:r>
    </w:p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  <w:proofErr w:type="spellStart"/>
      <w:r w:rsidRPr="0028146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rtl/>
          <w14:ligatures w14:val="none"/>
        </w:rPr>
        <w:t>ריאיונות</w:t>
      </w:r>
      <w:proofErr w:type="spellEnd"/>
      <w:r w:rsidRPr="0028146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rtl/>
          <w14:ligatures w14:val="none"/>
        </w:rPr>
        <w:t xml:space="preserve"> יתקיימו בסוף יוני</w:t>
      </w:r>
    </w:p>
    <w:p w:rsidR="00281461" w:rsidRPr="00281461" w:rsidRDefault="00281461" w:rsidP="00281461">
      <w:pPr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</w:pPr>
    </w:p>
    <w:p w:rsidR="00281461" w:rsidRPr="00281461" w:rsidRDefault="00281461" w:rsidP="00281461">
      <w:pPr>
        <w:bidi/>
        <w:spacing w:after="16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8146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rtl/>
          <w14:ligatures w14:val="none"/>
        </w:rPr>
        <w:t>*** אנו מעודדות בעיקר את תושבות ותושבי העיר בעלי ובעלות מוטיבציה להגיש מועמדות לתפקיד***</w:t>
      </w:r>
    </w:p>
    <w:p w:rsidR="00281461" w:rsidRPr="00281461" w:rsidRDefault="00281461" w:rsidP="00281461">
      <w:pPr>
        <w:spacing w:after="240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:rsidR="00281461" w:rsidRPr="00281461" w:rsidRDefault="00281461" w:rsidP="0028146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81461" w:rsidRDefault="00281461"/>
    <w:sectPr w:rsidR="002814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1"/>
    <w:rsid w:val="00281461"/>
    <w:rsid w:val="00F2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4C1DD-9908-E44E-92EE-2408A30E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2814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0"/>
    <w:uiPriority w:val="99"/>
    <w:semiHidden/>
    <w:unhideWhenUsed/>
    <w:rsid w:val="00281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tmi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soda</cp:lastModifiedBy>
  <cp:revision>2</cp:revision>
  <dcterms:created xsi:type="dcterms:W3CDTF">2024-06-23T12:19:00Z</dcterms:created>
  <dcterms:modified xsi:type="dcterms:W3CDTF">2024-06-23T12:19:00Z</dcterms:modified>
</cp:coreProperties>
</file>